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0251AA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SPECIAL MEETING</w:t>
      </w:r>
    </w:p>
    <w:p w:rsidR="00C42317" w:rsidRPr="00411BC3" w:rsidRDefault="002A4711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Monda</w:t>
      </w:r>
      <w:r w:rsidR="007A59A2">
        <w:rPr>
          <w:rFonts w:ascii="Calibri" w:hAnsi="Calibri"/>
          <w:b/>
          <w:i/>
          <w:sz w:val="22"/>
        </w:rPr>
        <w:t>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38341E">
        <w:rPr>
          <w:rFonts w:ascii="Calibri" w:hAnsi="Calibri"/>
          <w:b/>
          <w:i/>
          <w:sz w:val="22"/>
        </w:rPr>
        <w:t>July</w:t>
      </w:r>
      <w:bookmarkStart w:id="0" w:name="_GoBack"/>
      <w:bookmarkEnd w:id="0"/>
      <w:r w:rsidR="0038341E">
        <w:rPr>
          <w:rFonts w:ascii="Calibri" w:hAnsi="Calibri"/>
          <w:b/>
          <w:i/>
          <w:sz w:val="22"/>
        </w:rPr>
        <w:t xml:space="preserve"> 2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201</w:t>
      </w:r>
      <w:r w:rsidR="009F1D3F">
        <w:rPr>
          <w:rFonts w:ascii="Calibri" w:hAnsi="Calibri"/>
          <w:b/>
          <w:i/>
          <w:sz w:val="22"/>
        </w:rPr>
        <w:t>8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7A59A2">
        <w:rPr>
          <w:rFonts w:ascii="Calibri" w:hAnsi="Calibri"/>
          <w:b/>
          <w:i/>
          <w:sz w:val="22"/>
        </w:rPr>
        <w:t>5:0</w:t>
      </w:r>
      <w:r w:rsidR="001A0377" w:rsidRPr="00411BC3">
        <w:rPr>
          <w:rFonts w:ascii="Calibri" w:hAnsi="Calibri"/>
          <w:b/>
          <w:i/>
          <w:sz w:val="22"/>
        </w:rPr>
        <w:t>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Pr="00411BC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 xml:space="preserve">  </w:t>
      </w:r>
      <w:r w:rsidR="00C42317"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5D5316" w:rsidRDefault="00605D4F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411BC3">
        <w:rPr>
          <w:rFonts w:ascii="Calibri" w:hAnsi="Calibri" w:cs="Calibri"/>
          <w:b/>
          <w:sz w:val="20"/>
          <w:szCs w:val="22"/>
        </w:rPr>
        <w:t>Chairman’s correspondence.</w:t>
      </w:r>
    </w:p>
    <w:p w:rsidR="00C12CD2" w:rsidRPr="007A59A2" w:rsidRDefault="00EB7D7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7A59A2">
        <w:rPr>
          <w:rFonts w:ascii="Calibri" w:hAnsi="Calibri" w:cs="Calibri"/>
          <w:b/>
          <w:sz w:val="20"/>
          <w:szCs w:val="22"/>
        </w:rPr>
        <w:t>Executive Session</w:t>
      </w:r>
      <w:r w:rsidR="007A59A2">
        <w:rPr>
          <w:rFonts w:ascii="Calibri" w:hAnsi="Calibri" w:cs="Calibri"/>
          <w:b/>
          <w:sz w:val="20"/>
          <w:szCs w:val="22"/>
        </w:rPr>
        <w:t>.</w:t>
      </w:r>
      <w:r w:rsidR="00214850" w:rsidRPr="007A59A2">
        <w:rPr>
          <w:rFonts w:ascii="Calibri" w:hAnsi="Calibri" w:cs="Calibri"/>
          <w:b/>
          <w:sz w:val="20"/>
          <w:szCs w:val="22"/>
        </w:rPr>
        <w:t xml:space="preserve"> </w:t>
      </w:r>
    </w:p>
    <w:p w:rsidR="00BC3F2D" w:rsidRPr="00BC3F2D" w:rsidRDefault="00BC3F2D" w:rsidP="00BC3F2D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2"/>
        </w:rPr>
      </w:pPr>
      <w:r w:rsidRPr="00BC3F2D">
        <w:rPr>
          <w:rFonts w:ascii="Calibri" w:hAnsi="Calibri" w:cs="Calibri"/>
          <w:sz w:val="20"/>
          <w:szCs w:val="22"/>
        </w:rPr>
        <w:t>Enter into Executive Session; Pursuant to Title 1 M.S.R.A §405(6</w:t>
      </w:r>
      <w:proofErr w:type="gramStart"/>
      <w:r w:rsidRPr="00BC3F2D">
        <w:rPr>
          <w:rFonts w:ascii="Calibri" w:hAnsi="Calibri" w:cs="Calibri"/>
          <w:sz w:val="20"/>
          <w:szCs w:val="22"/>
        </w:rPr>
        <w:t>)(</w:t>
      </w:r>
      <w:proofErr w:type="gramEnd"/>
      <w:r w:rsidRPr="00BC3F2D">
        <w:rPr>
          <w:rFonts w:ascii="Calibri" w:hAnsi="Calibri" w:cs="Calibri"/>
          <w:sz w:val="20"/>
          <w:szCs w:val="22"/>
        </w:rPr>
        <w:t xml:space="preserve">D) to discuss </w:t>
      </w:r>
      <w:r>
        <w:rPr>
          <w:rFonts w:ascii="Calibri" w:hAnsi="Calibri" w:cs="Calibri"/>
          <w:sz w:val="20"/>
          <w:szCs w:val="22"/>
        </w:rPr>
        <w:t>Contract N</w:t>
      </w:r>
      <w:r w:rsidRPr="00BC3F2D">
        <w:rPr>
          <w:rFonts w:ascii="Calibri" w:hAnsi="Calibri" w:cs="Calibri"/>
          <w:sz w:val="20"/>
          <w:szCs w:val="22"/>
        </w:rPr>
        <w:t xml:space="preserve">egotiations.  </w:t>
      </w:r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Pr="004A44C1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AF752A" w:rsidRPr="00AF752A" w:rsidRDefault="00AF752A" w:rsidP="00AF752A">
      <w:pPr>
        <w:rPr>
          <w:rFonts w:ascii="Calibri" w:hAnsi="Calibri"/>
          <w:sz w:val="18"/>
          <w:szCs w:val="22"/>
        </w:rPr>
      </w:pPr>
    </w:p>
    <w:sectPr w:rsidR="00AF752A" w:rsidRPr="00AF752A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A4711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341E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659B"/>
    <w:rsid w:val="00A07FB8"/>
    <w:rsid w:val="00A11EA6"/>
    <w:rsid w:val="00A13D1E"/>
    <w:rsid w:val="00A17EC3"/>
    <w:rsid w:val="00A21B9E"/>
    <w:rsid w:val="00A24323"/>
    <w:rsid w:val="00A25DB3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C0D56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4B3F"/>
    <w:rsid w:val="00B70232"/>
    <w:rsid w:val="00B80A21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699C"/>
    <w:rsid w:val="00D82B71"/>
    <w:rsid w:val="00D84ADD"/>
    <w:rsid w:val="00D94A6C"/>
    <w:rsid w:val="00D95453"/>
    <w:rsid w:val="00DA2225"/>
    <w:rsid w:val="00DB3587"/>
    <w:rsid w:val="00DB692F"/>
    <w:rsid w:val="00DB707D"/>
    <w:rsid w:val="00DC019D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FED1-086D-4718-A688-C9086522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2018-06-20T13:11:00Z</cp:lastPrinted>
  <dcterms:created xsi:type="dcterms:W3CDTF">2018-06-28T19:03:00Z</dcterms:created>
  <dcterms:modified xsi:type="dcterms:W3CDTF">2018-06-28T19:03:00Z</dcterms:modified>
</cp:coreProperties>
</file>